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41" w:rsidRDefault="00FE5B89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3418205</wp:posOffset>
            </wp:positionH>
            <wp:positionV relativeFrom="page">
              <wp:posOffset>899160</wp:posOffset>
            </wp:positionV>
            <wp:extent cx="723900" cy="1057275"/>
            <wp:effectExtent l="0" t="0" r="0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page_1_0"/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line="240" w:lineRule="exact"/>
        <w:rPr>
          <w:sz w:val="24"/>
          <w:szCs w:val="24"/>
        </w:rPr>
      </w:pPr>
    </w:p>
    <w:p w:rsidR="00C75D41" w:rsidRDefault="00C75D41">
      <w:pPr>
        <w:spacing w:after="64" w:line="240" w:lineRule="exact"/>
        <w:rPr>
          <w:sz w:val="24"/>
          <w:szCs w:val="24"/>
        </w:rPr>
      </w:pPr>
    </w:p>
    <w:p w:rsidR="00C75D41" w:rsidRDefault="00FE5B89">
      <w:pPr>
        <w:widowControl w:val="0"/>
        <w:spacing w:line="240" w:lineRule="auto"/>
        <w:ind w:left="2798" w:right="505" w:hanging="1981"/>
        <w:rPr>
          <w:rFonts w:ascii="Monotype Corsiva" w:eastAsia="Monotype Corsiva" w:hAnsi="Monotype Corsiva" w:cs="Monotype Corsiva"/>
          <w:i/>
          <w:iCs/>
          <w:color w:val="000000"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color w:val="000000"/>
          <w:sz w:val="80"/>
          <w:szCs w:val="80"/>
        </w:rPr>
        <w:t>Muni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sz w:val="80"/>
          <w:szCs w:val="80"/>
        </w:rPr>
        <w:t>c</w:t>
      </w:r>
      <w:r>
        <w:rPr>
          <w:rFonts w:ascii="Monotype Corsiva" w:eastAsia="Monotype Corsiva" w:hAnsi="Monotype Corsiva" w:cs="Monotype Corsiva"/>
          <w:i/>
          <w:iCs/>
          <w:color w:val="000000"/>
          <w:sz w:val="80"/>
          <w:szCs w:val="80"/>
        </w:rPr>
        <w:t>ipio della Città di</w:t>
      </w:r>
      <w:r>
        <w:rPr>
          <w:rFonts w:ascii="Monotype Corsiva" w:eastAsia="Monotype Corsiva" w:hAnsi="Monotype Corsiva" w:cs="Monotype Corsiva"/>
          <w:i/>
          <w:iCs/>
          <w:color w:val="000000"/>
          <w:spacing w:val="-2"/>
          <w:sz w:val="80"/>
          <w:szCs w:val="80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sz w:val="80"/>
          <w:szCs w:val="80"/>
        </w:rPr>
        <w:t xml:space="preserve">Naso </w:t>
      </w:r>
      <w:r>
        <w:rPr>
          <w:rFonts w:ascii="Monotype Corsiva" w:eastAsia="Monotype Corsiva" w:hAnsi="Monotype Corsiva" w:cs="Monotype Corsiva"/>
          <w:i/>
          <w:iCs/>
          <w:color w:val="000000"/>
          <w:sz w:val="36"/>
          <w:szCs w:val="36"/>
        </w:rPr>
        <w:t>Città Me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sz w:val="36"/>
          <w:szCs w:val="36"/>
        </w:rPr>
        <w:t>t</w:t>
      </w:r>
      <w:r>
        <w:rPr>
          <w:rFonts w:ascii="Monotype Corsiva" w:eastAsia="Monotype Corsiva" w:hAnsi="Monotype Corsiva" w:cs="Monotype Corsiva"/>
          <w:i/>
          <w:iCs/>
          <w:color w:val="000000"/>
          <w:sz w:val="36"/>
          <w:szCs w:val="36"/>
        </w:rPr>
        <w:t>ropolit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sz w:val="36"/>
          <w:szCs w:val="36"/>
        </w:rPr>
        <w:t>a</w:t>
      </w:r>
      <w:r>
        <w:rPr>
          <w:rFonts w:ascii="Monotype Corsiva" w:eastAsia="Monotype Corsiva" w:hAnsi="Monotype Corsiva" w:cs="Monotype Corsiva"/>
          <w:i/>
          <w:iCs/>
          <w:color w:val="000000"/>
          <w:sz w:val="36"/>
          <w:szCs w:val="36"/>
        </w:rPr>
        <w:t>na di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sz w:val="36"/>
          <w:szCs w:val="36"/>
        </w:rPr>
        <w:t>Messina</w:t>
      </w:r>
    </w:p>
    <w:p w:rsidR="00C75D41" w:rsidRDefault="00C75D4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75D41" w:rsidRDefault="00C75D41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C75D41" w:rsidRDefault="00C75D41">
      <w:pPr>
        <w:spacing w:after="8" w:line="160" w:lineRule="exact"/>
        <w:rPr>
          <w:rFonts w:ascii="Monotype Corsiva" w:eastAsia="Monotype Corsiva" w:hAnsi="Monotype Corsiva" w:cs="Monotype Corsiva"/>
          <w:sz w:val="16"/>
          <w:szCs w:val="16"/>
        </w:rPr>
      </w:pPr>
    </w:p>
    <w:p w:rsidR="00C75D41" w:rsidRDefault="00FE5B89">
      <w:pPr>
        <w:widowControl w:val="0"/>
        <w:spacing w:line="240" w:lineRule="auto"/>
        <w:ind w:left="7080" w:right="3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SIGNOR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ACO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COMUNE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</w:p>
    <w:p w:rsidR="00C75D41" w:rsidRDefault="00C75D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C75D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C75D4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5D41" w:rsidRDefault="00FE5B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l/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1a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toscri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____________</w:t>
      </w:r>
    </w:p>
    <w:p w:rsidR="00C75D41" w:rsidRDefault="00C75D4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75D41" w:rsidRDefault="00FE5B89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_</w:t>
      </w:r>
    </w:p>
    <w:p w:rsidR="00C75D41" w:rsidRDefault="00C75D4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FE5B89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el._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</w:t>
      </w:r>
    </w:p>
    <w:p w:rsidR="00C75D41" w:rsidRDefault="00C75D4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FE5B89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qualità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_________</w:t>
      </w:r>
    </w:p>
    <w:p w:rsidR="00C75D41" w:rsidRDefault="00C75D4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FE5B89">
      <w:pPr>
        <w:widowControl w:val="0"/>
        <w:tabs>
          <w:tab w:val="left" w:pos="5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_</w:t>
      </w:r>
    </w:p>
    <w:p w:rsidR="00C75D41" w:rsidRDefault="00C75D41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75D41" w:rsidRDefault="00FE5B89">
      <w:pPr>
        <w:widowControl w:val="0"/>
        <w:tabs>
          <w:tab w:val="left" w:pos="4927"/>
        </w:tabs>
        <w:spacing w:line="240" w:lineRule="auto"/>
        <w:ind w:left="5" w:right="-20"/>
        <w:rPr>
          <w:rFonts w:ascii="OpenSymbol" w:eastAsia="OpenSymbol" w:hAnsi="OpenSymbol" w:cs="OpenSymbo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3700780</wp:posOffset>
                </wp:positionH>
                <wp:positionV relativeFrom="paragraph">
                  <wp:posOffset>-10160</wp:posOffset>
                </wp:positionV>
                <wp:extent cx="167640" cy="173990"/>
                <wp:effectExtent l="0" t="0" r="0" b="0"/>
                <wp:wrapNone/>
                <wp:docPr id="2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5D41" w:rsidRDefault="00FE5B89">
                            <w:pPr>
                              <w:pStyle w:val="Contenutocornice"/>
                              <w:widowControl w:val="0"/>
                              <w:spacing w:line="275" w:lineRule="exact"/>
                              <w:ind w:right="-20"/>
                              <w:rPr>
                                <w:rFonts w:ascii="OpenSymbol" w:eastAsia="OpenSymbol" w:hAnsi="OpenSymbol" w:cs="OpenSymbo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Symbol" w:eastAsia="OpenSymbol" w:hAnsi="OpenSymbol" w:cs="OpenSymbol"/>
                                <w:color w:val="000000"/>
                                <w:w w:val="112"/>
                                <w:sz w:val="26"/>
                                <w:szCs w:val="26"/>
                              </w:rPr>
                              <w:t>❑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awingObject3" o:spid="_x0000_s1026" style="position:absolute;left:0;text-align:left;margin-left:291.4pt;margin-top:-.8pt;width:13.2pt;height:13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" o:allowincell="f" filled="f" stroked="f" strokeweight="0">
                <v:textbox style="mso-fit-shape-to-text:t" inset="0,0,0,0">
                  <w:txbxContent>
                    <w:p w:rsidR="00C75D41" w:rsidRDefault="00FE5B89">
                      <w:pPr>
                        <w:pStyle w:val="Contenutocornice"/>
                        <w:widowControl w:val="0"/>
                        <w:spacing w:line="275" w:lineRule="exact"/>
                        <w:ind w:right="-20"/>
                        <w:rPr>
                          <w:rFonts w:ascii="OpenSymbol" w:eastAsia="OpenSymbol" w:hAnsi="OpenSymbol" w:cs="OpenSymbo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OpenSymbol" w:eastAsia="OpenSymbol" w:hAnsi="OpenSymbol" w:cs="OpenSymbol"/>
                          <w:color w:val="000000"/>
                          <w:w w:val="112"/>
                          <w:sz w:val="26"/>
                          <w:szCs w:val="26"/>
                        </w:rPr>
                        <w:t>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uentant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nell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2023/2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cuo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grado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OpenSymbol" w:eastAsia="OpenSymbol" w:hAnsi="OpenSymbol" w:cs="OpenSymbol"/>
          <w:color w:val="000000"/>
          <w:spacing w:val="-78"/>
          <w:sz w:val="24"/>
          <w:szCs w:val="24"/>
        </w:rPr>
        <w:t>❑</w:t>
      </w:r>
    </w:p>
    <w:p w:rsidR="00C75D41" w:rsidRDefault="00C75D41">
      <w:pPr>
        <w:spacing w:line="240" w:lineRule="exact"/>
        <w:rPr>
          <w:rFonts w:ascii="OpenSymbol" w:eastAsia="OpenSymbol" w:hAnsi="OpenSymbol" w:cs="OpenSymbol"/>
          <w:sz w:val="24"/>
          <w:szCs w:val="24"/>
        </w:rPr>
      </w:pPr>
    </w:p>
    <w:p w:rsidR="00C75D41" w:rsidRDefault="00C75D41">
      <w:pPr>
        <w:spacing w:after="16" w:line="140" w:lineRule="exact"/>
        <w:rPr>
          <w:rFonts w:ascii="OpenSymbol" w:eastAsia="OpenSymbol" w:hAnsi="OpenSymbol" w:cs="OpenSymbol"/>
          <w:sz w:val="14"/>
          <w:szCs w:val="14"/>
        </w:rPr>
      </w:pPr>
    </w:p>
    <w:p w:rsidR="00C75D41" w:rsidRDefault="00FE5B89">
      <w:pPr>
        <w:widowControl w:val="0"/>
        <w:spacing w:line="240" w:lineRule="auto"/>
        <w:ind w:left="43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0"/>
          <w:szCs w:val="20"/>
        </w:rPr>
        <w:t>CHI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0"/>
          <w:szCs w:val="20"/>
        </w:rPr>
        <w:t>E</w:t>
      </w:r>
    </w:p>
    <w:p w:rsidR="00C75D41" w:rsidRDefault="00FE5B89">
      <w:pPr>
        <w:widowControl w:val="0"/>
        <w:spacing w:before="48" w:line="300" w:lineRule="auto"/>
        <w:ind w:right="26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l_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color w:val="000000"/>
          <w:spacing w:val="-3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color w:val="000000"/>
          <w:spacing w:val="-2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vita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prog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17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-EST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1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1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1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1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OLONIA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18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zza</w:t>
      </w:r>
      <w:r>
        <w:rPr>
          <w:rFonts w:ascii="Times New Roman" w:eastAsia="Times New Roman" w:hAnsi="Times New Roman" w:cs="Times New Roman"/>
          <w:color w:val="000000"/>
          <w:spacing w:val="-2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sospensione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didat</w:t>
      </w:r>
      <w:r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iche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(l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).</w:t>
      </w:r>
    </w:p>
    <w:p w:rsidR="00C75D41" w:rsidRDefault="00C75D41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75D41" w:rsidRDefault="00FE5B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otto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opria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onsabil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8"/>
          <w:szCs w:val="18"/>
        </w:rPr>
        <w:t>ra:</w:t>
      </w:r>
    </w:p>
    <w:p w:rsidR="00C75D41" w:rsidRDefault="00C75D4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FE5B89">
      <w:pPr>
        <w:widowControl w:val="0"/>
        <w:tabs>
          <w:tab w:val="left" w:pos="708"/>
        </w:tabs>
        <w:spacing w:line="290" w:lineRule="auto"/>
        <w:ind w:right="12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autori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zare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alto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gimen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ita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progetto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uscite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mez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trasp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to)</w:t>
      </w:r>
    </w:p>
    <w:p w:rsidR="00C75D41" w:rsidRDefault="00C75D4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75D41" w:rsidRDefault="00FE5B89">
      <w:pPr>
        <w:widowControl w:val="0"/>
        <w:tabs>
          <w:tab w:val="left" w:pos="711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o/a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lari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zioni</w:t>
      </w:r>
    </w:p>
    <w:p w:rsidR="00C75D41" w:rsidRDefault="00FE5B89">
      <w:pPr>
        <w:widowControl w:val="0"/>
        <w:tabs>
          <w:tab w:val="left" w:pos="711"/>
        </w:tabs>
        <w:spacing w:before="92" w:line="280" w:lineRule="auto"/>
        <w:ind w:left="5" w:right="3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o/a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gno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segu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cau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zio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3"/>
          <w:w w:val="11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il/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propr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re</w:t>
      </w:r>
    </w:p>
    <w:p w:rsidR="00C75D41" w:rsidRDefault="00C75D4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FE5B89">
      <w:pPr>
        <w:widowControl w:val="0"/>
        <w:tabs>
          <w:tab w:val="left" w:pos="711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/la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o/a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tare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racci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i</w:t>
      </w:r>
    </w:p>
    <w:p w:rsidR="00C75D41" w:rsidRDefault="00C75D4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FE5B89">
      <w:pPr>
        <w:widowControl w:val="0"/>
        <w:tabs>
          <w:tab w:val="left" w:pos="711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o/a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e</w:t>
      </w:r>
    </w:p>
    <w:p w:rsidR="00C75D41" w:rsidRDefault="00C75D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D41" w:rsidRDefault="00C75D4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5D41" w:rsidRDefault="00FE5B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C75D41" w:rsidRDefault="00FE5B89">
      <w:pPr>
        <w:widowControl w:val="0"/>
        <w:spacing w:before="50" w:line="290" w:lineRule="auto"/>
        <w:ind w:left="6522" w:right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FIRMA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___</w:t>
      </w:r>
      <w:bookmarkEnd w:id="1"/>
    </w:p>
    <w:p w:rsidR="00C75D41" w:rsidRDefault="00FE5B89">
      <w:pPr>
        <w:widowControl w:val="0"/>
        <w:spacing w:before="50" w:line="290" w:lineRule="auto"/>
        <w:ind w:right="351"/>
      </w:pPr>
      <w:proofErr w:type="spellStart"/>
      <w:r>
        <w:t>n.b</w:t>
      </w:r>
      <w:proofErr w:type="spellEnd"/>
      <w:r>
        <w:t>: allegare documento di riconoscimento del richiedente</w:t>
      </w:r>
    </w:p>
    <w:sectPr w:rsidR="00C75D41">
      <w:pgSz w:w="11906" w:h="16838"/>
      <w:pgMar w:top="1134" w:right="850" w:bottom="0" w:left="113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1"/>
    <w:rsid w:val="00C75D41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77E6-AC11-4487-9F0D-6D25F078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Triscari</dc:creator>
  <dc:description/>
  <cp:lastModifiedBy>Maurizio Triscari</cp:lastModifiedBy>
  <cp:revision>2</cp:revision>
  <dcterms:created xsi:type="dcterms:W3CDTF">2024-06-27T10:15:00Z</dcterms:created>
  <dcterms:modified xsi:type="dcterms:W3CDTF">2024-06-27T10:15:00Z</dcterms:modified>
  <dc:language>it-IT</dc:language>
</cp:coreProperties>
</file>